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82B04C6" w14:textId="6CA34712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>26. ALPENROOS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F9BB47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6C395E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67B81028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>kleur: geel</w:t>
      </w:r>
    </w:p>
    <w:p w14:paraId="4AB33AE7" w14:textId="2314AE9A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 geel-paars met donkere nuances</w:t>
      </w:r>
    </w:p>
    <w:p w14:paraId="42F7217A" w14:textId="636C30DB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>Formaat gevelsteen: 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proofErr w:type="gramStart"/>
      <w:r w:rsidRPr="00C66D78">
        <w:rPr>
          <w:rFonts w:cs="Arial"/>
          <w:szCs w:val="20"/>
        </w:rPr>
        <w:t>mm /</w:t>
      </w:r>
      <w:proofErr w:type="gramEnd"/>
      <w:r w:rsidRPr="00C66D78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0E153ED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17% </w:t>
      </w:r>
      <w:r w:rsidR="009563D7">
        <w:rPr>
          <w:rFonts w:cs="Arial"/>
          <w:szCs w:val="20"/>
        </w:rPr>
        <w:t>m/md</w:t>
      </w:r>
    </w:p>
    <w:p w14:paraId="27AA9545" w14:textId="2E2AAE64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</w:t>
      </w:r>
      <w:proofErr w:type="gramEnd"/>
      <w:r w:rsidR="00C66D78" w:rsidRPr="00B1542E">
        <w:rPr>
          <w:rFonts w:cs="Arial"/>
          <w:szCs w:val="20"/>
        </w:rPr>
        <w:t xml:space="preserve">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7CB003B9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160386F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0,60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335AD3D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0,644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3E7B34D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1,27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507D0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fc3d6be4-e267-4d4d-83f3-2f1cf3abea2f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90AE0-1A22-47DD-98B7-759F68A7AD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2019-03-19T13:24:00Z</dcterms:created>
  <dcterms:modified xsi:type="dcterms:W3CDTF">2019-03-19T13:24:00Z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